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461" w:rsidRDefault="00B33CD8">
      <w:r>
        <w:t>PB03AK 3294</w:t>
      </w:r>
    </w:p>
    <w:p w:rsidR="00B33CD8" w:rsidRDefault="00B33CD8">
      <w:proofErr w:type="spellStart"/>
      <w:r>
        <w:t>Maruti</w:t>
      </w:r>
      <w:proofErr w:type="spellEnd"/>
      <w:r>
        <w:t xml:space="preserve"> Swift VDI</w:t>
      </w:r>
    </w:p>
    <w:p w:rsidR="00B33CD8" w:rsidRDefault="00B33CD8">
      <w:proofErr w:type="gramStart"/>
      <w:r>
        <w:t>Model  2014</w:t>
      </w:r>
      <w:proofErr w:type="gramEnd"/>
    </w:p>
    <w:p w:rsidR="00B33CD8" w:rsidRDefault="00B33CD8">
      <w:r>
        <w:t xml:space="preserve">With </w:t>
      </w:r>
      <w:proofErr w:type="gramStart"/>
      <w:r>
        <w:t>RC  200000</w:t>
      </w:r>
      <w:proofErr w:type="gramEnd"/>
      <w:r>
        <w:t>/</w:t>
      </w:r>
    </w:p>
    <w:p w:rsidR="00B33CD8" w:rsidRDefault="00B33CD8">
      <w:r>
        <w:t>Without RC</w:t>
      </w:r>
      <w:r>
        <w:tab/>
        <w:t>70000/-</w:t>
      </w:r>
    </w:p>
    <w:p w:rsidR="00B33CD8" w:rsidRDefault="00B33CD8">
      <w:r>
        <w:t>Vehicle lying at Ba</w:t>
      </w:r>
      <w:bookmarkStart w:id="0" w:name="_GoBack"/>
      <w:bookmarkEnd w:id="0"/>
      <w:r>
        <w:t>thinda</w:t>
      </w:r>
    </w:p>
    <w:sectPr w:rsidR="00B3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CD8"/>
    <w:rsid w:val="00B33CD8"/>
    <w:rsid w:val="00EE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FACDF-FB39-4B51-AB5D-78FF8C90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2017-01-12T11:28:00Z</dcterms:created>
  <dcterms:modified xsi:type="dcterms:W3CDTF">2017-01-12T11:30:00Z</dcterms:modified>
</cp:coreProperties>
</file>